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C24FC" w14:textId="00C554AB" w:rsidR="00645014" w:rsidRDefault="00B02E7A" w:rsidP="00B02E7A">
      <w:pPr>
        <w:spacing w:before="0" w:beforeAutospacing="0" w:after="0" w:afterAutospacing="0" w:line="257" w:lineRule="auto"/>
        <w:ind w:firstLine="0"/>
        <w:jc w:val="center"/>
        <w:rPr>
          <w:b/>
          <w:bCs/>
          <w:sz w:val="24"/>
          <w:szCs w:val="24"/>
        </w:rPr>
      </w:pPr>
      <w:r w:rsidRPr="005D260C">
        <w:rPr>
          <w:b/>
          <w:bCs/>
          <w:sz w:val="24"/>
          <w:szCs w:val="24"/>
        </w:rPr>
        <w:t>Homilía</w:t>
      </w:r>
      <w:r w:rsidR="005D260C">
        <w:rPr>
          <w:b/>
          <w:bCs/>
          <w:sz w:val="24"/>
          <w:szCs w:val="24"/>
        </w:rPr>
        <w:t xml:space="preserve"> en la Misa de institución</w:t>
      </w:r>
      <w:r w:rsidR="00645014">
        <w:rPr>
          <w:b/>
          <w:bCs/>
          <w:sz w:val="24"/>
          <w:szCs w:val="24"/>
        </w:rPr>
        <w:t xml:space="preserve"> de Acólito y Lector</w:t>
      </w:r>
      <w:r w:rsidR="005837B6">
        <w:rPr>
          <w:b/>
          <w:bCs/>
          <w:sz w:val="24"/>
          <w:szCs w:val="24"/>
        </w:rPr>
        <w:t>,</w:t>
      </w:r>
    </w:p>
    <w:p w14:paraId="5325ED1B" w14:textId="2DEC0000" w:rsidR="00B02E7A" w:rsidRPr="005D260C" w:rsidRDefault="00645014" w:rsidP="00B02E7A">
      <w:pPr>
        <w:spacing w:before="0" w:beforeAutospacing="0" w:after="0" w:afterAutospacing="0" w:line="257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50° de la Escuela “María de </w:t>
      </w:r>
      <w:proofErr w:type="spellStart"/>
      <w:r>
        <w:rPr>
          <w:b/>
          <w:bCs/>
          <w:sz w:val="24"/>
          <w:szCs w:val="24"/>
        </w:rPr>
        <w:t>Nazareth</w:t>
      </w:r>
      <w:proofErr w:type="spellEnd"/>
      <w:r>
        <w:rPr>
          <w:b/>
          <w:bCs/>
          <w:sz w:val="24"/>
          <w:szCs w:val="24"/>
        </w:rPr>
        <w:t>” y bendición de alianzas de consagración</w:t>
      </w:r>
      <w:r w:rsidR="005D260C">
        <w:rPr>
          <w:b/>
          <w:bCs/>
          <w:sz w:val="24"/>
          <w:szCs w:val="24"/>
        </w:rPr>
        <w:t xml:space="preserve"> </w:t>
      </w:r>
    </w:p>
    <w:p w14:paraId="35208B33" w14:textId="21E4BCCB" w:rsidR="00B02E7A" w:rsidRPr="005D260C" w:rsidRDefault="00B02E7A" w:rsidP="00B02E7A">
      <w:pPr>
        <w:spacing w:before="0" w:beforeAutospacing="0" w:after="0" w:afterAutospacing="0" w:line="257" w:lineRule="auto"/>
        <w:ind w:firstLine="0"/>
        <w:jc w:val="center"/>
        <w:rPr>
          <w:sz w:val="24"/>
          <w:szCs w:val="24"/>
        </w:rPr>
      </w:pPr>
      <w:r w:rsidRPr="005D260C">
        <w:rPr>
          <w:sz w:val="24"/>
          <w:szCs w:val="24"/>
        </w:rPr>
        <w:t>Corrientes, Catedral, 7 de diciembre de 2023</w:t>
      </w:r>
    </w:p>
    <w:p w14:paraId="0D26C211" w14:textId="07E9EBAE" w:rsidR="00B02E7A" w:rsidRDefault="00B02E7A" w:rsidP="007F1CAF">
      <w:pPr>
        <w:rPr>
          <w:sz w:val="24"/>
          <w:szCs w:val="24"/>
        </w:rPr>
      </w:pPr>
      <w:r w:rsidRPr="005D260C">
        <w:rPr>
          <w:sz w:val="24"/>
          <w:szCs w:val="24"/>
        </w:rPr>
        <w:t xml:space="preserve">Nos hemos reunido alrededor de la Mesa del Altar para celebrar con toda la Iglesia </w:t>
      </w:r>
      <w:r w:rsidR="00896DD6" w:rsidRPr="005D260C">
        <w:rPr>
          <w:sz w:val="24"/>
          <w:szCs w:val="24"/>
        </w:rPr>
        <w:t>las</w:t>
      </w:r>
      <w:r w:rsidRPr="005D260C">
        <w:rPr>
          <w:sz w:val="24"/>
          <w:szCs w:val="24"/>
        </w:rPr>
        <w:t xml:space="preserve"> vísperas de la Solemnidad de la Inmaculada Concepción de la Bienaventurada Virgen María</w:t>
      </w:r>
      <w:r w:rsidR="00896DD6" w:rsidRPr="005D260C">
        <w:rPr>
          <w:sz w:val="24"/>
          <w:szCs w:val="24"/>
        </w:rPr>
        <w:t xml:space="preserve">. En este contexto, vamos a </w:t>
      </w:r>
      <w:r w:rsidR="005D260C">
        <w:rPr>
          <w:sz w:val="24"/>
          <w:szCs w:val="24"/>
        </w:rPr>
        <w:t xml:space="preserve">instituir </w:t>
      </w:r>
      <w:r w:rsidR="00896DD6" w:rsidRPr="005D260C">
        <w:rPr>
          <w:sz w:val="24"/>
          <w:szCs w:val="24"/>
        </w:rPr>
        <w:t>los Ministerios del Acolitado al seminarista Jesús Luna</w:t>
      </w:r>
      <w:r w:rsidR="006B5A58">
        <w:rPr>
          <w:sz w:val="24"/>
          <w:szCs w:val="24"/>
        </w:rPr>
        <w:t>,</w:t>
      </w:r>
      <w:r w:rsidR="00896DD6" w:rsidRPr="005D260C">
        <w:rPr>
          <w:sz w:val="24"/>
          <w:szCs w:val="24"/>
        </w:rPr>
        <w:t xml:space="preserve"> y</w:t>
      </w:r>
      <w:r w:rsidR="005D260C">
        <w:rPr>
          <w:sz w:val="24"/>
          <w:szCs w:val="24"/>
        </w:rPr>
        <w:t xml:space="preserve"> </w:t>
      </w:r>
      <w:r w:rsidR="00896DD6" w:rsidRPr="005D260C">
        <w:rPr>
          <w:sz w:val="24"/>
          <w:szCs w:val="24"/>
        </w:rPr>
        <w:t xml:space="preserve">el </w:t>
      </w:r>
      <w:r w:rsidR="00DD311D" w:rsidRPr="005D260C">
        <w:rPr>
          <w:sz w:val="24"/>
          <w:szCs w:val="24"/>
        </w:rPr>
        <w:t xml:space="preserve">Lectorado a Sebastián </w:t>
      </w:r>
      <w:r w:rsidR="00582A7A" w:rsidRPr="005D260C">
        <w:rPr>
          <w:sz w:val="24"/>
          <w:szCs w:val="24"/>
        </w:rPr>
        <w:t xml:space="preserve">Ramírez. A esto se suma el quincuagésimo aniversario de la Escuela Profesional “María de </w:t>
      </w:r>
      <w:proofErr w:type="spellStart"/>
      <w:r w:rsidR="00582A7A" w:rsidRPr="005D260C">
        <w:rPr>
          <w:sz w:val="24"/>
          <w:szCs w:val="24"/>
        </w:rPr>
        <w:t>Nazareth</w:t>
      </w:r>
      <w:proofErr w:type="spellEnd"/>
      <w:r w:rsidR="00582A7A" w:rsidRPr="005D260C">
        <w:rPr>
          <w:sz w:val="24"/>
          <w:szCs w:val="24"/>
        </w:rPr>
        <w:t>”</w:t>
      </w:r>
      <w:r w:rsidR="007F1CAF">
        <w:rPr>
          <w:sz w:val="24"/>
          <w:szCs w:val="24"/>
        </w:rPr>
        <w:t>, oficializada en el año</w:t>
      </w:r>
      <w:bookmarkStart w:id="0" w:name="_GoBack"/>
      <w:bookmarkEnd w:id="0"/>
      <w:r w:rsidR="007F1CAF">
        <w:rPr>
          <w:sz w:val="24"/>
          <w:szCs w:val="24"/>
        </w:rPr>
        <w:t xml:space="preserve"> 1973, en la que muchas generaciones pudieron desarrollar sus talentos en diversos oficios y formarse como personas con valores humanos y cristianos. </w:t>
      </w:r>
      <w:r w:rsidR="00BC7673">
        <w:rPr>
          <w:sz w:val="24"/>
          <w:szCs w:val="24"/>
        </w:rPr>
        <w:t>También vamos a bendecir la alianza de consagración de Griselda</w:t>
      </w:r>
      <w:r w:rsidR="002C4F42">
        <w:rPr>
          <w:sz w:val="24"/>
          <w:szCs w:val="24"/>
        </w:rPr>
        <w:t xml:space="preserve"> González</w:t>
      </w:r>
      <w:r w:rsidR="00BC7673">
        <w:rPr>
          <w:sz w:val="24"/>
          <w:szCs w:val="24"/>
        </w:rPr>
        <w:t>,</w:t>
      </w:r>
      <w:r w:rsidR="004B4E74">
        <w:rPr>
          <w:sz w:val="24"/>
          <w:szCs w:val="24"/>
        </w:rPr>
        <w:t xml:space="preserve"> que transita su vida en el Orden de las Vírgenes.</w:t>
      </w:r>
    </w:p>
    <w:p w14:paraId="1EF56995" w14:textId="0BE68752" w:rsidR="00E03345" w:rsidRPr="005D260C" w:rsidRDefault="00E03345" w:rsidP="00B02E7A">
      <w:pPr>
        <w:rPr>
          <w:sz w:val="24"/>
          <w:szCs w:val="24"/>
        </w:rPr>
      </w:pPr>
      <w:r>
        <w:rPr>
          <w:sz w:val="24"/>
          <w:szCs w:val="24"/>
        </w:rPr>
        <w:t>El sentimiento que nos embarga en esta gran fiesta de la Virgen y</w:t>
      </w:r>
      <w:r w:rsidR="002C4F42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los acontecimientos que hemos mencionado, es la gratitud. Estamos contentos y alegres por todo ello. Recordemos que la gratitud es el sentimiento más profundo que sentimos delante de Dios que nos ama. El Acólito y el Lector devuelven</w:t>
      </w:r>
      <w:r w:rsidR="004770A0">
        <w:rPr>
          <w:sz w:val="24"/>
          <w:szCs w:val="24"/>
        </w:rPr>
        <w:t xml:space="preserve"> agradecidos</w:t>
      </w:r>
      <w:r>
        <w:rPr>
          <w:sz w:val="24"/>
          <w:szCs w:val="24"/>
        </w:rPr>
        <w:t xml:space="preserve"> a la comunidad los talentos que Dios les dio. La Escuela Profesional, comparte con los alumnos también las capacidades que reconocen como don de Dios. La alianza que bendecimos es una señal</w:t>
      </w:r>
      <w:r w:rsidR="004770A0">
        <w:rPr>
          <w:sz w:val="24"/>
          <w:szCs w:val="24"/>
        </w:rPr>
        <w:t xml:space="preserve"> de gratitud</w:t>
      </w:r>
      <w:r>
        <w:rPr>
          <w:sz w:val="24"/>
          <w:szCs w:val="24"/>
        </w:rPr>
        <w:t xml:space="preserve"> </w:t>
      </w:r>
      <w:r w:rsidR="004770A0">
        <w:rPr>
          <w:sz w:val="24"/>
          <w:szCs w:val="24"/>
        </w:rPr>
        <w:t xml:space="preserve">a </w:t>
      </w:r>
      <w:r>
        <w:rPr>
          <w:sz w:val="24"/>
          <w:szCs w:val="24"/>
        </w:rPr>
        <w:t>Dios</w:t>
      </w:r>
      <w:r w:rsidR="004770A0">
        <w:rPr>
          <w:sz w:val="24"/>
          <w:szCs w:val="24"/>
        </w:rPr>
        <w:t xml:space="preserve"> por el amor que Él derrama en </w:t>
      </w:r>
      <w:r>
        <w:rPr>
          <w:sz w:val="24"/>
          <w:szCs w:val="24"/>
        </w:rPr>
        <w:t>aquel que</w:t>
      </w:r>
      <w:r w:rsidR="004770A0">
        <w:rPr>
          <w:sz w:val="24"/>
          <w:szCs w:val="24"/>
        </w:rPr>
        <w:t xml:space="preserve"> elige </w:t>
      </w:r>
      <w:r>
        <w:rPr>
          <w:sz w:val="24"/>
          <w:szCs w:val="24"/>
        </w:rPr>
        <w:t>para ser su testigo.</w:t>
      </w:r>
    </w:p>
    <w:p w14:paraId="0DCAED14" w14:textId="25E2195A" w:rsidR="00E03345" w:rsidRDefault="004770A0" w:rsidP="00E03345">
      <w:pPr>
        <w:rPr>
          <w:rFonts w:cstheme="minorHAnsi"/>
          <w:sz w:val="24"/>
          <w:szCs w:val="24"/>
          <w:lang w:val="es-ES_tradnl"/>
        </w:rPr>
      </w:pPr>
      <w:r>
        <w:rPr>
          <w:sz w:val="24"/>
          <w:szCs w:val="24"/>
        </w:rPr>
        <w:t xml:space="preserve">Vayamos ahora a la </w:t>
      </w:r>
      <w:r w:rsidR="00582A7A" w:rsidRPr="005D260C">
        <w:rPr>
          <w:sz w:val="24"/>
          <w:szCs w:val="24"/>
        </w:rPr>
        <w:t xml:space="preserve">Palabra de Dios, porque ella nos da luz para comprender mejor </w:t>
      </w:r>
      <w:r w:rsidR="00400D7B" w:rsidRPr="005D260C">
        <w:rPr>
          <w:sz w:val="24"/>
          <w:szCs w:val="24"/>
        </w:rPr>
        <w:t xml:space="preserve">el sentido de los acontecimientos que unimos a esta celebración. </w:t>
      </w:r>
      <w:r w:rsidR="00E03345" w:rsidRPr="005D260C">
        <w:rPr>
          <w:rFonts w:cstheme="minorHAnsi"/>
          <w:sz w:val="24"/>
          <w:szCs w:val="24"/>
          <w:lang w:val="es-ES_tradnl"/>
        </w:rPr>
        <w:t xml:space="preserve">En la primera lectura del libro del Génesis, un texto que tiene al menos unos </w:t>
      </w:r>
      <w:r w:rsidR="00E03345">
        <w:rPr>
          <w:rFonts w:cstheme="minorHAnsi"/>
          <w:sz w:val="24"/>
          <w:szCs w:val="24"/>
          <w:lang w:val="es-ES_tradnl"/>
        </w:rPr>
        <w:t>cuatro</w:t>
      </w:r>
      <w:r w:rsidR="00E03345" w:rsidRPr="005D260C">
        <w:rPr>
          <w:rFonts w:cstheme="minorHAnsi"/>
          <w:sz w:val="24"/>
          <w:szCs w:val="24"/>
          <w:lang w:val="es-ES_tradnl"/>
        </w:rPr>
        <w:t xml:space="preserve"> milenios de historia</w:t>
      </w:r>
      <w:r>
        <w:rPr>
          <w:rFonts w:cstheme="minorHAnsi"/>
          <w:sz w:val="24"/>
          <w:szCs w:val="24"/>
          <w:lang w:val="es-ES_tradnl"/>
        </w:rPr>
        <w:t>,</w:t>
      </w:r>
      <w:r w:rsidR="00E03345" w:rsidRPr="005D260C">
        <w:rPr>
          <w:rFonts w:cstheme="minorHAnsi"/>
          <w:sz w:val="24"/>
          <w:szCs w:val="24"/>
          <w:lang w:val="es-ES_tradnl"/>
        </w:rPr>
        <w:t xml:space="preserve"> nos habla del drama de la condición humana, representado en Adán y Eva, creados por amor y para amar. Pero ellos</w:t>
      </w:r>
      <w:r w:rsidR="00E03345">
        <w:rPr>
          <w:rFonts w:cstheme="minorHAnsi"/>
          <w:sz w:val="24"/>
          <w:szCs w:val="24"/>
          <w:lang w:val="es-ES_tradnl"/>
        </w:rPr>
        <w:t xml:space="preserve"> no supieron ser agradecidos</w:t>
      </w:r>
      <w:r>
        <w:rPr>
          <w:rFonts w:cstheme="minorHAnsi"/>
          <w:sz w:val="24"/>
          <w:szCs w:val="24"/>
          <w:lang w:val="es-ES_tradnl"/>
        </w:rPr>
        <w:t xml:space="preserve"> </w:t>
      </w:r>
      <w:r w:rsidR="00E03345">
        <w:rPr>
          <w:rFonts w:cstheme="minorHAnsi"/>
          <w:sz w:val="24"/>
          <w:szCs w:val="24"/>
          <w:lang w:val="es-ES_tradnl"/>
        </w:rPr>
        <w:t xml:space="preserve">y prefirieron </w:t>
      </w:r>
      <w:r w:rsidR="00E03345" w:rsidRPr="005D260C">
        <w:rPr>
          <w:rFonts w:cstheme="minorHAnsi"/>
          <w:sz w:val="24"/>
          <w:szCs w:val="24"/>
          <w:lang w:val="es-ES_tradnl"/>
        </w:rPr>
        <w:t>construir su vida de acuerdo con sus propios gustos</w:t>
      </w:r>
      <w:r w:rsidR="00E03345">
        <w:rPr>
          <w:rFonts w:cstheme="minorHAnsi"/>
          <w:sz w:val="24"/>
          <w:szCs w:val="24"/>
          <w:lang w:val="es-ES_tradnl"/>
        </w:rPr>
        <w:t>.</w:t>
      </w:r>
      <w:r w:rsidR="00EE3028">
        <w:rPr>
          <w:rFonts w:cstheme="minorHAnsi"/>
          <w:sz w:val="24"/>
          <w:szCs w:val="24"/>
          <w:lang w:val="es-ES_tradnl"/>
        </w:rPr>
        <w:t xml:space="preserve"> La persona que no es capaz de agradecer y vivir para los demás con aquello que ha recibido, pierde la alegría de vivir y busca solo satisfacer sus propios intereses. </w:t>
      </w:r>
      <w:r w:rsidR="00E03345" w:rsidRPr="005D260C">
        <w:rPr>
          <w:rFonts w:cstheme="minorHAnsi"/>
          <w:sz w:val="24"/>
          <w:szCs w:val="24"/>
          <w:lang w:val="es-ES_tradnl"/>
        </w:rPr>
        <w:t>Sin embargo, Dios que posee un corazón de padre y entrañas de madre, no abandona a sus criaturas y continúa buscándolas para convencerlas de su insensatez y mostrarles el camino de la vida y de la felicid</w:t>
      </w:r>
      <w:r w:rsidR="00EE3028">
        <w:rPr>
          <w:rFonts w:cstheme="minorHAnsi"/>
          <w:sz w:val="24"/>
          <w:szCs w:val="24"/>
          <w:lang w:val="es-ES_tradnl"/>
        </w:rPr>
        <w:t>ad.</w:t>
      </w:r>
    </w:p>
    <w:p w14:paraId="599F60A7" w14:textId="3F88DE4F" w:rsidR="00846B21" w:rsidRDefault="00E03345" w:rsidP="00846B21">
      <w:pPr>
        <w:rPr>
          <w:rFonts w:cstheme="minorHAnsi"/>
          <w:sz w:val="24"/>
          <w:szCs w:val="24"/>
          <w:lang w:val="es-ES_tradnl"/>
        </w:rPr>
      </w:pPr>
      <w:r w:rsidRPr="005D260C">
        <w:rPr>
          <w:rFonts w:cstheme="minorHAnsi"/>
          <w:sz w:val="24"/>
          <w:szCs w:val="24"/>
          <w:lang w:val="es-ES_tradnl"/>
        </w:rPr>
        <w:t xml:space="preserve">En la lectura del Evangelio, también escuchamos </w:t>
      </w:r>
      <w:r w:rsidR="004770A0">
        <w:rPr>
          <w:rFonts w:cstheme="minorHAnsi"/>
          <w:sz w:val="24"/>
          <w:szCs w:val="24"/>
          <w:lang w:val="es-ES_tradnl"/>
        </w:rPr>
        <w:t xml:space="preserve">el </w:t>
      </w:r>
      <w:r w:rsidRPr="005D260C">
        <w:rPr>
          <w:rFonts w:cstheme="minorHAnsi"/>
          <w:sz w:val="24"/>
          <w:szCs w:val="24"/>
          <w:lang w:val="es-ES_tradnl"/>
        </w:rPr>
        <w:t>diálogo</w:t>
      </w:r>
      <w:r w:rsidR="004770A0">
        <w:rPr>
          <w:rFonts w:cstheme="minorHAnsi"/>
          <w:sz w:val="24"/>
          <w:szCs w:val="24"/>
          <w:lang w:val="es-ES_tradnl"/>
        </w:rPr>
        <w:t xml:space="preserve"> </w:t>
      </w:r>
      <w:r w:rsidRPr="005D260C">
        <w:rPr>
          <w:rFonts w:cstheme="minorHAnsi"/>
          <w:sz w:val="24"/>
          <w:szCs w:val="24"/>
          <w:lang w:val="es-ES_tradnl"/>
        </w:rPr>
        <w:t xml:space="preserve">entre el Ángel del Señor y una jovencita que la llamaban María y era del pueblo de </w:t>
      </w:r>
      <w:proofErr w:type="spellStart"/>
      <w:r w:rsidRPr="005D260C">
        <w:rPr>
          <w:rFonts w:cstheme="minorHAnsi"/>
          <w:sz w:val="24"/>
          <w:szCs w:val="24"/>
          <w:lang w:val="es-ES_tradnl"/>
        </w:rPr>
        <w:t>Nazareth</w:t>
      </w:r>
      <w:proofErr w:type="spellEnd"/>
      <w:r w:rsidRPr="005D260C">
        <w:rPr>
          <w:rFonts w:cstheme="minorHAnsi"/>
          <w:sz w:val="24"/>
          <w:szCs w:val="24"/>
          <w:lang w:val="es-ES_tradnl"/>
        </w:rPr>
        <w:t xml:space="preserve">. El diálogo entre ellos es sereno y abierto, pero no fácil. </w:t>
      </w:r>
      <w:r w:rsidR="004770A0">
        <w:rPr>
          <w:rFonts w:cstheme="minorHAnsi"/>
          <w:sz w:val="24"/>
          <w:szCs w:val="24"/>
          <w:lang w:val="es-ES_tradnl"/>
        </w:rPr>
        <w:t xml:space="preserve">Esa joven </w:t>
      </w:r>
      <w:r w:rsidRPr="005D260C">
        <w:rPr>
          <w:rFonts w:cstheme="minorHAnsi"/>
          <w:sz w:val="24"/>
          <w:szCs w:val="24"/>
          <w:lang w:val="es-ES_tradnl"/>
        </w:rPr>
        <w:t>tenía un hermoso proyecto con su prometido José. El Ángel se lo desbarata con la propuesta que le anuncia de parte de Dios</w:t>
      </w:r>
      <w:r w:rsidR="00846B21">
        <w:rPr>
          <w:rFonts w:cstheme="minorHAnsi"/>
          <w:sz w:val="24"/>
          <w:szCs w:val="24"/>
          <w:lang w:val="es-ES_tradnl"/>
        </w:rPr>
        <w:t>, propuesta d</w:t>
      </w:r>
      <w:r w:rsidRPr="005D260C">
        <w:rPr>
          <w:rFonts w:cstheme="minorHAnsi"/>
          <w:sz w:val="24"/>
          <w:szCs w:val="24"/>
          <w:lang w:val="es-ES_tradnl"/>
        </w:rPr>
        <w:t xml:space="preserve">ifícil de entender y aún más de aceptar. </w:t>
      </w:r>
      <w:r w:rsidR="002C4F42">
        <w:rPr>
          <w:rFonts w:cstheme="minorHAnsi"/>
          <w:sz w:val="24"/>
          <w:szCs w:val="24"/>
          <w:lang w:val="es-ES_tradnl"/>
        </w:rPr>
        <w:t>Ante esa propuesta</w:t>
      </w:r>
      <w:r w:rsidRPr="005D260C">
        <w:rPr>
          <w:rFonts w:cstheme="minorHAnsi"/>
          <w:sz w:val="24"/>
          <w:szCs w:val="24"/>
          <w:lang w:val="es-ES_tradnl"/>
        </w:rPr>
        <w:t xml:space="preserve">, María manifiesta su asombro y perplejidad. No cabe en su razón </w:t>
      </w:r>
      <w:r w:rsidR="00846B21">
        <w:rPr>
          <w:rFonts w:cstheme="minorHAnsi"/>
          <w:sz w:val="24"/>
          <w:szCs w:val="24"/>
          <w:lang w:val="es-ES_tradnl"/>
        </w:rPr>
        <w:t>que le pidan</w:t>
      </w:r>
      <w:r w:rsidRPr="005D260C">
        <w:rPr>
          <w:rFonts w:cstheme="minorHAnsi"/>
          <w:sz w:val="24"/>
          <w:szCs w:val="24"/>
          <w:lang w:val="es-ES_tradnl"/>
        </w:rPr>
        <w:t xml:space="preserve"> un proyecto incomprensible. </w:t>
      </w:r>
      <w:r w:rsidR="005837B6" w:rsidRPr="005837B6">
        <w:rPr>
          <w:rFonts w:cstheme="minorHAnsi"/>
          <w:sz w:val="24"/>
          <w:szCs w:val="24"/>
          <w:lang w:val="es-ES_tradnl"/>
        </w:rPr>
        <w:t xml:space="preserve">Sin embargo, ella, habituada a la presencia de Dios y familiarizada con su Palabra desde pequeña, no se cierra a ella, no se empeña en defender los sueños que compartía con José de formar una familia y tener hijos, sino que asume el misterio que el Ángel le propone de ser Madre de Dios. </w:t>
      </w:r>
      <w:r w:rsidR="002C4F42">
        <w:rPr>
          <w:rFonts w:cstheme="minorHAnsi"/>
          <w:sz w:val="24"/>
          <w:szCs w:val="24"/>
          <w:lang w:val="es-ES_tradnl"/>
        </w:rPr>
        <w:t xml:space="preserve">Ella no actúa como </w:t>
      </w:r>
      <w:r w:rsidRPr="005D260C">
        <w:rPr>
          <w:rFonts w:cstheme="minorHAnsi"/>
          <w:sz w:val="24"/>
          <w:szCs w:val="24"/>
          <w:lang w:val="es-ES_tradnl"/>
        </w:rPr>
        <w:t>Adán y Eva</w:t>
      </w:r>
      <w:r w:rsidR="002C4F42">
        <w:rPr>
          <w:rFonts w:cstheme="minorHAnsi"/>
          <w:sz w:val="24"/>
          <w:szCs w:val="24"/>
          <w:lang w:val="es-ES_tradnl"/>
        </w:rPr>
        <w:t>. E</w:t>
      </w:r>
      <w:r w:rsidRPr="005D260C">
        <w:rPr>
          <w:rFonts w:cstheme="minorHAnsi"/>
          <w:sz w:val="24"/>
          <w:szCs w:val="24"/>
          <w:lang w:val="es-ES_tradnl"/>
        </w:rPr>
        <w:t xml:space="preserve">n un </w:t>
      </w:r>
      <w:r w:rsidRPr="005D260C">
        <w:rPr>
          <w:rFonts w:cstheme="minorHAnsi"/>
          <w:sz w:val="24"/>
          <w:szCs w:val="24"/>
          <w:lang w:val="es-ES_tradnl"/>
        </w:rPr>
        <w:lastRenderedPageBreak/>
        <w:t xml:space="preserve">acto de amor obedece y responde: “Aquí está la servidora del Señor, que se haga en mí lo que has dicho”. María le cree a Dios. Por eso ella es la nueva creación, la criatura humana curada de raíz que, por su obediencia a Dios, dio lugar a que en medio de nosotros esté Jesús, el Hombre Nuevo. </w:t>
      </w:r>
    </w:p>
    <w:p w14:paraId="121AE25F" w14:textId="6816CEF8" w:rsidR="00846B21" w:rsidRDefault="00846B21" w:rsidP="00846B21">
      <w:pPr>
        <w:rPr>
          <w:rFonts w:cstheme="minorHAnsi"/>
          <w:sz w:val="24"/>
          <w:szCs w:val="24"/>
          <w:lang w:val="es-ES_tradnl"/>
        </w:rPr>
      </w:pPr>
      <w:r w:rsidRPr="005D260C">
        <w:rPr>
          <w:rFonts w:cstheme="minorHAnsi"/>
          <w:sz w:val="24"/>
          <w:szCs w:val="24"/>
          <w:lang w:val="es-ES_tradnl"/>
        </w:rPr>
        <w:t>La Inmaculada Concepción de la Bienaventurada Virgen María es un misterio fascinante que podía ocurrírsele solo a Dios.</w:t>
      </w:r>
      <w:r w:rsidR="002C4F42">
        <w:rPr>
          <w:rFonts w:cstheme="minorHAnsi"/>
          <w:sz w:val="24"/>
          <w:szCs w:val="24"/>
          <w:lang w:val="es-ES_tradnl"/>
        </w:rPr>
        <w:t xml:space="preserve"> Ella, concebida sin pecado, protegida por el Amor de Dios de la desobediencia, es</w:t>
      </w:r>
      <w:r w:rsidRPr="005D260C">
        <w:rPr>
          <w:rFonts w:cstheme="minorHAnsi"/>
          <w:sz w:val="24"/>
          <w:szCs w:val="24"/>
          <w:lang w:val="es-ES_tradnl"/>
        </w:rPr>
        <w:t xml:space="preserve"> para nosotros una noticia que nos llena de esperanza, de felicidad y de rumbo en la vida. En medio de tanto desconcierto y confusión, que los hubo siempre más o menos </w:t>
      </w:r>
      <w:r w:rsidR="002C4F42">
        <w:rPr>
          <w:rFonts w:cstheme="minorHAnsi"/>
          <w:sz w:val="24"/>
          <w:szCs w:val="24"/>
          <w:lang w:val="es-ES_tradnl"/>
        </w:rPr>
        <w:t>intensos</w:t>
      </w:r>
      <w:r w:rsidRPr="005D260C">
        <w:rPr>
          <w:rFonts w:cstheme="minorHAnsi"/>
          <w:sz w:val="24"/>
          <w:szCs w:val="24"/>
          <w:lang w:val="es-ES_tradnl"/>
        </w:rPr>
        <w:t xml:space="preserve">, Dios no abandona la obra que salió de sus manos, a pesar de la falta de respuesta que los hombres y mujeres le damos a su constante amor y preocupación por nosotros. </w:t>
      </w:r>
      <w:r>
        <w:rPr>
          <w:rFonts w:cstheme="minorHAnsi"/>
          <w:sz w:val="24"/>
          <w:szCs w:val="24"/>
          <w:lang w:val="es-ES_tradnl"/>
        </w:rPr>
        <w:t>Él siempre nos da señales de esperanza como los que traemos a esta celebración.</w:t>
      </w:r>
    </w:p>
    <w:p w14:paraId="0C48509E" w14:textId="60B07AC7" w:rsidR="00846B21" w:rsidRDefault="00846B21" w:rsidP="00846B21">
      <w:pPr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 xml:space="preserve">El Acólito pone su vida al servicio de la comunidad, ayudando </w:t>
      </w:r>
      <w:r w:rsidRPr="00846B21">
        <w:rPr>
          <w:rFonts w:cstheme="minorHAnsi"/>
          <w:sz w:val="24"/>
          <w:szCs w:val="24"/>
          <w:lang w:val="es-ES_tradnl"/>
        </w:rPr>
        <w:t xml:space="preserve">a los presbíteros y a los diáconos en el ejercicio de su ministerio y se les confía, como ministros extraordinarios distribuir la sagrada Comunión a los fieles y llevarla también a </w:t>
      </w:r>
      <w:r w:rsidR="002C4F42">
        <w:rPr>
          <w:rFonts w:cstheme="minorHAnsi"/>
          <w:sz w:val="24"/>
          <w:szCs w:val="24"/>
          <w:lang w:val="es-ES_tradnl"/>
        </w:rPr>
        <w:t>los</w:t>
      </w:r>
      <w:r w:rsidRPr="00846B21">
        <w:rPr>
          <w:rFonts w:cstheme="minorHAnsi"/>
          <w:sz w:val="24"/>
          <w:szCs w:val="24"/>
          <w:lang w:val="es-ES_tradnl"/>
        </w:rPr>
        <w:t xml:space="preserve"> enfermos.</w:t>
      </w:r>
      <w:r>
        <w:rPr>
          <w:rFonts w:cstheme="minorHAnsi"/>
          <w:sz w:val="24"/>
          <w:szCs w:val="24"/>
          <w:lang w:val="es-ES_tradnl"/>
        </w:rPr>
        <w:t xml:space="preserve"> Por su parte, el Lector está al servicio de la Palabra de Dios, </w:t>
      </w:r>
      <w:r w:rsidR="006B5A58">
        <w:rPr>
          <w:rFonts w:cstheme="minorHAnsi"/>
          <w:sz w:val="24"/>
          <w:szCs w:val="24"/>
          <w:lang w:val="es-ES_tradnl"/>
        </w:rPr>
        <w:t>anunciando la Buena Noticia de la Salvación. El jubileo escolar tiene la providencial ocasión de recrear su identidad y su misión, que consiste no solo en transmitir</w:t>
      </w:r>
      <w:r w:rsidR="006B5A58" w:rsidRPr="005D260C">
        <w:rPr>
          <w:sz w:val="24"/>
          <w:szCs w:val="24"/>
        </w:rPr>
        <w:t xml:space="preserve"> contenidos, desarrollar capacidades</w:t>
      </w:r>
      <w:r w:rsidR="006B5A58">
        <w:rPr>
          <w:sz w:val="24"/>
          <w:szCs w:val="24"/>
        </w:rPr>
        <w:t xml:space="preserve"> o</w:t>
      </w:r>
      <w:r w:rsidR="006B5A58" w:rsidRPr="005D260C">
        <w:rPr>
          <w:sz w:val="24"/>
          <w:szCs w:val="24"/>
        </w:rPr>
        <w:t xml:space="preserve"> realizar actividades, sino también de formar personas con valores, descubriendo los dones y talentos que cada uno trae, para seguir construyendo seres humanos que potencien la sencillez,</w:t>
      </w:r>
      <w:r w:rsidR="006B5A58">
        <w:rPr>
          <w:sz w:val="24"/>
          <w:szCs w:val="24"/>
        </w:rPr>
        <w:t xml:space="preserve"> la</w:t>
      </w:r>
      <w:r w:rsidR="006B5A58" w:rsidRPr="005D260C">
        <w:rPr>
          <w:sz w:val="24"/>
          <w:szCs w:val="24"/>
        </w:rPr>
        <w:t xml:space="preserve"> humildad y por sobre todo el Amor,</w:t>
      </w:r>
      <w:r w:rsidR="006B5A58">
        <w:rPr>
          <w:sz w:val="24"/>
          <w:szCs w:val="24"/>
        </w:rPr>
        <w:t xml:space="preserve"> </w:t>
      </w:r>
      <w:r w:rsidR="006B5A58" w:rsidRPr="005D260C">
        <w:rPr>
          <w:sz w:val="24"/>
          <w:szCs w:val="24"/>
        </w:rPr>
        <w:t>bajo el amparo</w:t>
      </w:r>
      <w:r w:rsidR="006B5A58">
        <w:rPr>
          <w:sz w:val="24"/>
          <w:szCs w:val="24"/>
        </w:rPr>
        <w:t xml:space="preserve"> de la hermosa advocación</w:t>
      </w:r>
      <w:r w:rsidR="006B5A58" w:rsidRPr="005D260C">
        <w:rPr>
          <w:sz w:val="24"/>
          <w:szCs w:val="24"/>
        </w:rPr>
        <w:t xml:space="preserve"> de María de </w:t>
      </w:r>
      <w:proofErr w:type="spellStart"/>
      <w:r w:rsidR="006B5A58" w:rsidRPr="005D260C">
        <w:rPr>
          <w:sz w:val="24"/>
          <w:szCs w:val="24"/>
        </w:rPr>
        <w:t>Nazareth</w:t>
      </w:r>
      <w:proofErr w:type="spellEnd"/>
      <w:r w:rsidR="006B5A58">
        <w:rPr>
          <w:sz w:val="24"/>
          <w:szCs w:val="24"/>
        </w:rPr>
        <w:t>.</w:t>
      </w:r>
    </w:p>
    <w:p w14:paraId="20B8DEFD" w14:textId="654EDEA6" w:rsidR="00B02E7A" w:rsidRPr="00D21308" w:rsidRDefault="005D260C" w:rsidP="00D21308">
      <w:pPr>
        <w:pStyle w:val="NormalWeb"/>
        <w:rPr>
          <w:rFonts w:asciiTheme="minorHAnsi" w:eastAsia="Times New Roman" w:hAnsiTheme="minorHAnsi" w:cstheme="minorHAnsi"/>
          <w:lang w:val="es-ES"/>
        </w:rPr>
      </w:pPr>
      <w:r w:rsidRPr="005D260C">
        <w:rPr>
          <w:rFonts w:asciiTheme="minorHAnsi" w:eastAsia="Times New Roman" w:hAnsiTheme="minorHAnsi" w:cstheme="minorHAnsi"/>
          <w:lang w:val="es-ES"/>
        </w:rPr>
        <w:t>Aprovechemos el tiempo de Adviento para volver a creer en el amor, renovar la confianza, ofrecer el perdón, estrechar los vínculos especialmente donde vemos que se han debilitado</w:t>
      </w:r>
      <w:r w:rsidR="002C4F42">
        <w:rPr>
          <w:rFonts w:asciiTheme="minorHAnsi" w:eastAsia="Times New Roman" w:hAnsiTheme="minorHAnsi" w:cstheme="minorHAnsi"/>
          <w:lang w:val="es-ES"/>
        </w:rPr>
        <w:t xml:space="preserve">: con </w:t>
      </w:r>
      <w:r w:rsidRPr="005D260C">
        <w:rPr>
          <w:rFonts w:asciiTheme="minorHAnsi" w:eastAsia="Times New Roman" w:hAnsiTheme="minorHAnsi" w:cstheme="minorHAnsi"/>
          <w:lang w:val="es-ES"/>
        </w:rPr>
        <w:t xml:space="preserve">Dios Padre, Hijo y Espíritu Santo; </w:t>
      </w:r>
      <w:r w:rsidR="002C4F42">
        <w:rPr>
          <w:rFonts w:asciiTheme="minorHAnsi" w:eastAsia="Times New Roman" w:hAnsiTheme="minorHAnsi" w:cstheme="minorHAnsi"/>
          <w:lang w:val="es-ES"/>
        </w:rPr>
        <w:t xml:space="preserve">con </w:t>
      </w:r>
      <w:r w:rsidRPr="005D260C">
        <w:rPr>
          <w:rFonts w:asciiTheme="minorHAnsi" w:eastAsia="Times New Roman" w:hAnsiTheme="minorHAnsi" w:cstheme="minorHAnsi"/>
          <w:lang w:val="es-ES"/>
        </w:rPr>
        <w:t>nuestros familiares</w:t>
      </w:r>
      <w:r w:rsidR="002C4F42">
        <w:rPr>
          <w:rFonts w:asciiTheme="minorHAnsi" w:eastAsia="Times New Roman" w:hAnsiTheme="minorHAnsi" w:cstheme="minorHAnsi"/>
          <w:lang w:val="es-ES"/>
        </w:rPr>
        <w:t>, amigos, compañeros de trabajo,</w:t>
      </w:r>
      <w:r w:rsidRPr="005D260C">
        <w:rPr>
          <w:rFonts w:asciiTheme="minorHAnsi" w:eastAsia="Times New Roman" w:hAnsiTheme="minorHAnsi" w:cstheme="minorHAnsi"/>
          <w:lang w:val="es-ES"/>
        </w:rPr>
        <w:t xml:space="preserve"> con los más pobres y abandonados; </w:t>
      </w:r>
      <w:r w:rsidR="00482EA7">
        <w:rPr>
          <w:rFonts w:asciiTheme="minorHAnsi" w:eastAsia="Times New Roman" w:hAnsiTheme="minorHAnsi" w:cstheme="minorHAnsi"/>
          <w:lang w:val="es-ES"/>
        </w:rPr>
        <w:t>con la</w:t>
      </w:r>
      <w:r w:rsidRPr="005D260C">
        <w:rPr>
          <w:rFonts w:asciiTheme="minorHAnsi" w:eastAsia="Times New Roman" w:hAnsiTheme="minorHAnsi" w:cstheme="minorHAnsi"/>
          <w:lang w:val="es-ES"/>
        </w:rPr>
        <w:t xml:space="preserve"> comunidad parroquial</w:t>
      </w:r>
      <w:r w:rsidR="006B5A58">
        <w:rPr>
          <w:rFonts w:asciiTheme="minorHAnsi" w:eastAsia="Times New Roman" w:hAnsiTheme="minorHAnsi" w:cstheme="minorHAnsi"/>
          <w:lang w:val="es-ES"/>
        </w:rPr>
        <w:t xml:space="preserve"> y en la sociedad.</w:t>
      </w:r>
      <w:r w:rsidRPr="005D260C">
        <w:rPr>
          <w:rFonts w:asciiTheme="minorHAnsi" w:eastAsia="Times New Roman" w:hAnsiTheme="minorHAnsi" w:cstheme="minorHAnsi"/>
          <w:lang w:val="es-ES"/>
        </w:rPr>
        <w:t xml:space="preserve"> El Adviento es un tiempo para escuchar a Dios y descubrirlo que camina con nosotros. María, la Inmaculada Concepción, nos hace a Dios cercano y nos acompaña hacia al encuentro con Él. Abrámosle generosamente las puertas de nuestro corazón</w:t>
      </w:r>
      <w:r w:rsidR="00482EA7">
        <w:rPr>
          <w:rFonts w:asciiTheme="minorHAnsi" w:eastAsia="Times New Roman" w:hAnsiTheme="minorHAnsi" w:cstheme="minorHAnsi"/>
          <w:lang w:val="es-ES"/>
        </w:rPr>
        <w:t>, de nuestras familias</w:t>
      </w:r>
      <w:r w:rsidRPr="005D260C">
        <w:rPr>
          <w:rFonts w:asciiTheme="minorHAnsi" w:eastAsia="Times New Roman" w:hAnsiTheme="minorHAnsi" w:cstheme="minorHAnsi"/>
          <w:lang w:val="es-ES"/>
        </w:rPr>
        <w:t xml:space="preserve"> y de nuestra comunidad. Que así sea.</w:t>
      </w:r>
    </w:p>
    <w:p w14:paraId="01446C51" w14:textId="77777777" w:rsidR="00870151" w:rsidRPr="005D260C" w:rsidRDefault="00870151">
      <w:pPr>
        <w:rPr>
          <w:sz w:val="24"/>
          <w:szCs w:val="24"/>
        </w:rPr>
      </w:pPr>
    </w:p>
    <w:sectPr w:rsidR="00870151" w:rsidRPr="005D260C" w:rsidSect="00863C9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7A"/>
    <w:rsid w:val="002C4F42"/>
    <w:rsid w:val="00400D7B"/>
    <w:rsid w:val="004770A0"/>
    <w:rsid w:val="00482EA7"/>
    <w:rsid w:val="004B4E74"/>
    <w:rsid w:val="00582A7A"/>
    <w:rsid w:val="005837B6"/>
    <w:rsid w:val="005D260C"/>
    <w:rsid w:val="00645014"/>
    <w:rsid w:val="006B5A58"/>
    <w:rsid w:val="007F1CAF"/>
    <w:rsid w:val="00846B21"/>
    <w:rsid w:val="00863C9B"/>
    <w:rsid w:val="00870151"/>
    <w:rsid w:val="00896DD6"/>
    <w:rsid w:val="00907C23"/>
    <w:rsid w:val="00B02E7A"/>
    <w:rsid w:val="00BC7673"/>
    <w:rsid w:val="00CD60A6"/>
    <w:rsid w:val="00D21308"/>
    <w:rsid w:val="00DD311D"/>
    <w:rsid w:val="00E03345"/>
    <w:rsid w:val="00EE3028"/>
    <w:rsid w:val="00F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93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7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60C"/>
    <w:pPr>
      <w:autoSpaceDE w:val="0"/>
      <w:autoSpaceDN w:val="0"/>
      <w:spacing w:line="256" w:lineRule="auto"/>
    </w:pPr>
    <w:rPr>
      <w:rFonts w:ascii="Times New Roman" w:eastAsiaTheme="minorEastAsia" w:hAnsi="Times New Roman" w:cs="Times New Roman"/>
      <w:sz w:val="24"/>
      <w:szCs w:val="24"/>
      <w:lang w:val="it-IT" w:eastAsia="it-IT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7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60C"/>
    <w:pPr>
      <w:autoSpaceDE w:val="0"/>
      <w:autoSpaceDN w:val="0"/>
      <w:spacing w:line="256" w:lineRule="auto"/>
    </w:pPr>
    <w:rPr>
      <w:rFonts w:ascii="Times New Roman" w:eastAsiaTheme="minorEastAsia" w:hAnsi="Times New Roman" w:cs="Times New Roman"/>
      <w:sz w:val="24"/>
      <w:szCs w:val="24"/>
      <w:lang w:val="it-IT"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2023-12-21T15:01:00Z</dcterms:created>
  <dcterms:modified xsi:type="dcterms:W3CDTF">2023-12-21T15:01:00Z</dcterms:modified>
</cp:coreProperties>
</file>